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98769B">
        <w:rPr>
          <w:rFonts w:ascii="Times New Roman" w:eastAsia="宋体" w:hAnsi="Times New Roman" w:cs="Times New Roman"/>
          <w:b/>
          <w:bCs/>
          <w:sz w:val="24"/>
        </w:rPr>
        <w:t>CGC-R4901</w:t>
      </w:r>
      <w:r w:rsidR="0098769B">
        <w:rPr>
          <w:rFonts w:ascii="Times New Roman" w:eastAsia="宋体" w:hAnsi="Times New Roman" w:cs="Times New Roman" w:hint="eastAsia"/>
          <w:b/>
          <w:bCs/>
          <w:sz w:val="24"/>
        </w:rPr>
        <w:t>6</w:t>
      </w:r>
      <w:r w:rsidR="00706E15">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8672DA" w:rsidRPr="008672DA" w:rsidRDefault="008672DA" w:rsidP="008672DA">
      <w:pPr>
        <w:pStyle w:val="10"/>
        <w:jc w:val="center"/>
        <w:rPr>
          <w:rFonts w:ascii="Times New Roman" w:eastAsia="宋体" w:hAnsi="Times New Roman" w:cs="Times New Roman"/>
        </w:rPr>
      </w:pPr>
      <w:r w:rsidRPr="002B1FD0">
        <w:rPr>
          <w:rFonts w:ascii="Times New Roman" w:eastAsia="宋体" w:hAnsi="宋体" w:cs="Times New Roman"/>
        </w:rPr>
        <w:t>过程工业自动控制系统</w:t>
      </w:r>
    </w:p>
    <w:p w:rsidR="00B04ABE" w:rsidRPr="002B1FD0" w:rsidRDefault="00B04ABE" w:rsidP="00B04ABE">
      <w:pPr>
        <w:jc w:val="center"/>
        <w:rPr>
          <w:rFonts w:ascii="Times New Roman" w:eastAsia="宋体" w:hAnsi="Times New Roman" w:cs="Times New Roman"/>
          <w:sz w:val="24"/>
          <w:szCs w:val="24"/>
        </w:rPr>
      </w:pPr>
      <w:r w:rsidRPr="002B1FD0">
        <w:rPr>
          <w:rFonts w:ascii="Times New Roman" w:eastAsia="宋体" w:hAnsi="宋体" w:cs="Times New Roman"/>
          <w:sz w:val="24"/>
          <w:szCs w:val="24"/>
        </w:rPr>
        <w:t>（显示仪表系统、控制</w:t>
      </w:r>
      <w:r w:rsidRPr="002B1FD0">
        <w:rPr>
          <w:rFonts w:ascii="Times New Roman" w:eastAsia="宋体" w:hAnsi="Times New Roman" w:cs="Times New Roman"/>
          <w:sz w:val="24"/>
          <w:szCs w:val="24"/>
        </w:rPr>
        <w:t>/</w:t>
      </w:r>
      <w:r w:rsidRPr="002B1FD0">
        <w:rPr>
          <w:rFonts w:ascii="Times New Roman" w:eastAsia="宋体" w:hAnsi="宋体" w:cs="Times New Roman"/>
          <w:sz w:val="24"/>
          <w:szCs w:val="24"/>
        </w:rPr>
        <w:t>调节仪表系统、工业过程自动控制报警装置系统、基地式仪表、自动化控制成套设备、工业控制用计算机</w:t>
      </w:r>
      <w:r w:rsidRPr="002B1FD0">
        <w:rPr>
          <w:rFonts w:ascii="Times New Roman" w:eastAsia="宋体" w:hAnsi="Times New Roman" w:cs="Times New Roman"/>
          <w:sz w:val="24"/>
          <w:szCs w:val="24"/>
        </w:rPr>
        <w:t>/</w:t>
      </w:r>
      <w:r w:rsidRPr="002B1FD0">
        <w:rPr>
          <w:rFonts w:ascii="Times New Roman" w:eastAsia="宋体" w:hAnsi="宋体" w:cs="Times New Roman"/>
          <w:sz w:val="24"/>
          <w:szCs w:val="24"/>
        </w:rPr>
        <w:t>系统、巡回检测装置、远动装置等产品）</w:t>
      </w:r>
    </w:p>
    <w:p w:rsidR="00E6141C" w:rsidRPr="00B04ABE"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8D6650"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706E15">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7467EC" w:rsidRDefault="00251F90" w:rsidP="00251F90">
      <w:pPr>
        <w:pStyle w:val="11"/>
        <w:rPr>
          <w:rFonts w:ascii="Times New Roman" w:eastAsia="宋体" w:hAnsi="Times New Roman" w:cs="Times New Roman"/>
          <w:b/>
          <w:sz w:val="32"/>
          <w:szCs w:val="32"/>
        </w:rPr>
      </w:pPr>
      <w:r w:rsidRPr="007467EC">
        <w:rPr>
          <w:rFonts w:ascii="Times New Roman" w:eastAsia="宋体" w:hAnsi="宋体" w:cs="Times New Roman"/>
          <w:b/>
          <w:sz w:val="32"/>
          <w:szCs w:val="32"/>
        </w:rPr>
        <w:lastRenderedPageBreak/>
        <w:t>目录</w:t>
      </w:r>
    </w:p>
    <w:p w:rsidR="009E7AC3" w:rsidRPr="007467EC" w:rsidRDefault="004C7752">
      <w:pPr>
        <w:pStyle w:val="11"/>
        <w:rPr>
          <w:noProof/>
        </w:rPr>
      </w:pPr>
      <w:r w:rsidRPr="007467EC">
        <w:rPr>
          <w:rFonts w:ascii="Times New Roman" w:eastAsia="宋体" w:hAnsi="Times New Roman" w:cs="Times New Roman"/>
          <w:sz w:val="36"/>
          <w:szCs w:val="36"/>
        </w:rPr>
        <w:fldChar w:fldCharType="begin"/>
      </w:r>
      <w:r w:rsidR="00251F90" w:rsidRPr="007467EC">
        <w:rPr>
          <w:rFonts w:ascii="Times New Roman" w:eastAsia="宋体" w:hAnsi="Times New Roman" w:cs="Times New Roman"/>
          <w:sz w:val="36"/>
          <w:szCs w:val="36"/>
        </w:rPr>
        <w:instrText xml:space="preserve"> TOC \h \z \t "</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1,1,</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2,2,</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3,3,</w:instrText>
      </w:r>
      <w:r w:rsidR="00251F90" w:rsidRPr="007467EC">
        <w:rPr>
          <w:rFonts w:ascii="Times New Roman" w:eastAsia="宋体" w:hAnsi="宋体" w:cs="Times New Roman"/>
          <w:sz w:val="36"/>
          <w:szCs w:val="36"/>
        </w:rPr>
        <w:instrText>样式</w:instrText>
      </w:r>
      <w:r w:rsidR="00251F90" w:rsidRPr="007467EC">
        <w:rPr>
          <w:rFonts w:ascii="Times New Roman" w:eastAsia="宋体" w:hAnsi="Times New Roman" w:cs="Times New Roman"/>
          <w:sz w:val="36"/>
          <w:szCs w:val="36"/>
        </w:rPr>
        <w:instrText xml:space="preserve">4,4" </w:instrText>
      </w:r>
      <w:r w:rsidRPr="007467EC">
        <w:rPr>
          <w:rFonts w:ascii="Times New Roman" w:eastAsia="宋体" w:hAnsi="Times New Roman" w:cs="Times New Roman"/>
          <w:sz w:val="36"/>
          <w:szCs w:val="36"/>
        </w:rPr>
        <w:fldChar w:fldCharType="separate"/>
      </w:r>
      <w:hyperlink w:anchor="_Toc379894696" w:history="1">
        <w:r w:rsidR="009E7AC3" w:rsidRPr="007467EC">
          <w:rPr>
            <w:rStyle w:val="a8"/>
            <w:rFonts w:ascii="Times New Roman" w:eastAsia="宋体" w:hAnsi="Times New Roman" w:cs="Times New Roman"/>
            <w:noProof/>
          </w:rPr>
          <w:t>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适用范围</w:t>
        </w:r>
        <w:r w:rsidR="009E7AC3" w:rsidRPr="007467EC">
          <w:rPr>
            <w:noProof/>
            <w:webHidden/>
          </w:rPr>
          <w:tab/>
        </w:r>
        <w:r w:rsidRPr="007467EC">
          <w:rPr>
            <w:noProof/>
            <w:webHidden/>
          </w:rPr>
          <w:fldChar w:fldCharType="begin"/>
        </w:r>
        <w:r w:rsidR="009E7AC3" w:rsidRPr="007467EC">
          <w:rPr>
            <w:noProof/>
            <w:webHidden/>
          </w:rPr>
          <w:instrText xml:space="preserve"> PAGEREF _Toc379894696 \h </w:instrText>
        </w:r>
        <w:r w:rsidRPr="007467EC">
          <w:rPr>
            <w:noProof/>
            <w:webHidden/>
          </w:rPr>
        </w:r>
        <w:r w:rsidRPr="007467EC">
          <w:rPr>
            <w:noProof/>
            <w:webHidden/>
          </w:rPr>
          <w:fldChar w:fldCharType="separate"/>
        </w:r>
        <w:r w:rsidR="00EE3083" w:rsidRPr="007467EC">
          <w:rPr>
            <w:noProof/>
            <w:webHidden/>
          </w:rPr>
          <w:t>4</w:t>
        </w:r>
        <w:r w:rsidRPr="007467EC">
          <w:rPr>
            <w:noProof/>
            <w:webHidden/>
          </w:rPr>
          <w:fldChar w:fldCharType="end"/>
        </w:r>
      </w:hyperlink>
    </w:p>
    <w:p w:rsidR="009E7AC3" w:rsidRPr="007467EC" w:rsidRDefault="008D6650">
      <w:pPr>
        <w:pStyle w:val="11"/>
        <w:rPr>
          <w:noProof/>
        </w:rPr>
      </w:pPr>
      <w:hyperlink w:anchor="_Toc379894697" w:history="1">
        <w:r w:rsidR="009E7AC3" w:rsidRPr="007467EC">
          <w:rPr>
            <w:rStyle w:val="a8"/>
            <w:rFonts w:ascii="Times New Roman" w:eastAsia="宋体" w:hAnsi="宋体" w:cs="Times New Roman"/>
            <w:noProof/>
          </w:rPr>
          <w:t>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认证依据</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_Toc379894697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11"/>
        <w:rPr>
          <w:noProof/>
        </w:rPr>
      </w:pPr>
      <w:hyperlink w:anchor="_Toc379894698" w:history="1">
        <w:r w:rsidR="009E7AC3" w:rsidRPr="007467EC">
          <w:rPr>
            <w:rStyle w:val="a8"/>
            <w:rFonts w:ascii="Times New Roman" w:eastAsia="宋体" w:hAnsi="Times New Roman" w:cs="Times New Roman"/>
            <w:noProof/>
          </w:rPr>
          <w:t>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认证模式</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_Toc379894698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11"/>
        <w:rPr>
          <w:noProof/>
        </w:rPr>
      </w:pPr>
      <w:hyperlink w:anchor="_Toc379894699" w:history="1">
        <w:r w:rsidR="009E7AC3" w:rsidRPr="007467EC">
          <w:rPr>
            <w:rStyle w:val="a8"/>
            <w:rFonts w:ascii="Times New Roman" w:eastAsia="宋体" w:hAnsi="Times New Roman" w:cs="Times New Roman"/>
            <w:noProof/>
          </w:rPr>
          <w:t>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认证申请</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_Toc379894699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0" w:history="1">
        <w:r w:rsidR="009E7AC3" w:rsidRPr="007467EC">
          <w:rPr>
            <w:rStyle w:val="a8"/>
            <w:rFonts w:ascii="Times New Roman" w:eastAsia="宋体" w:hAnsi="Times New Roman" w:cs="Times New Roman"/>
            <w:noProof/>
          </w:rPr>
          <w:t>4.1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申请认证产品的基本要求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_Toc379894700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1" w:history="1">
        <w:r w:rsidR="009E7AC3" w:rsidRPr="007467EC">
          <w:rPr>
            <w:rStyle w:val="a8"/>
            <w:rFonts w:ascii="Times New Roman" w:eastAsia="宋体" w:hAnsi="Times New Roman" w:cs="Times New Roman"/>
            <w:noProof/>
          </w:rPr>
          <w:t>4.2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申请单元划分</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_Toc379894701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2" w:history="1">
        <w:r w:rsidR="009E7AC3" w:rsidRPr="007467EC">
          <w:rPr>
            <w:rStyle w:val="a8"/>
            <w:rFonts w:ascii="Times New Roman" w:eastAsia="宋体" w:hAnsi="Times New Roman" w:cs="Times New Roman"/>
            <w:noProof/>
          </w:rPr>
          <w:t>4.3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申请认证提交材料</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_Toc379894702 \h </w:instrText>
        </w:r>
        <w:r w:rsidR="004C7752" w:rsidRPr="007467EC">
          <w:rPr>
            <w:noProof/>
            <w:webHidden/>
          </w:rPr>
        </w:r>
        <w:r w:rsidR="004C7752" w:rsidRPr="007467EC">
          <w:rPr>
            <w:noProof/>
            <w:webHidden/>
          </w:rPr>
          <w:fldChar w:fldCharType="separate"/>
        </w:r>
        <w:r w:rsidR="00EE3083" w:rsidRPr="007467EC">
          <w:rPr>
            <w:noProof/>
            <w:webHidden/>
          </w:rPr>
          <w:t>4</w:t>
        </w:r>
        <w:r w:rsidR="004C7752" w:rsidRPr="007467EC">
          <w:rPr>
            <w:noProof/>
            <w:webHidden/>
          </w:rPr>
          <w:fldChar w:fldCharType="end"/>
        </w:r>
      </w:hyperlink>
    </w:p>
    <w:p w:rsidR="009E7AC3" w:rsidRPr="007467EC" w:rsidRDefault="008D6650">
      <w:pPr>
        <w:pStyle w:val="11"/>
        <w:rPr>
          <w:noProof/>
        </w:rPr>
      </w:pPr>
      <w:hyperlink w:anchor="_Toc379894703" w:history="1">
        <w:r w:rsidR="009E7AC3" w:rsidRPr="007467EC">
          <w:rPr>
            <w:rStyle w:val="a8"/>
            <w:rFonts w:ascii="Times New Roman" w:eastAsia="宋体" w:hAnsi="Times New Roman" w:cs="Times New Roman"/>
            <w:noProof/>
          </w:rPr>
          <w:t>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设计评估</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_Toc379894703 \h </w:instrText>
        </w:r>
        <w:r w:rsidR="004C7752" w:rsidRPr="007467EC">
          <w:rPr>
            <w:noProof/>
            <w:webHidden/>
          </w:rPr>
        </w:r>
        <w:r w:rsidR="004C7752" w:rsidRPr="007467EC">
          <w:rPr>
            <w:noProof/>
            <w:webHidden/>
          </w:rPr>
          <w:fldChar w:fldCharType="separate"/>
        </w:r>
        <w:r w:rsidR="00EE3083" w:rsidRPr="007467EC">
          <w:rPr>
            <w:noProof/>
            <w:webHidden/>
          </w:rPr>
          <w:t>5</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4" w:history="1">
        <w:r w:rsidR="009E7AC3" w:rsidRPr="007467EC">
          <w:rPr>
            <w:rStyle w:val="a8"/>
            <w:rFonts w:ascii="Times New Roman" w:eastAsia="宋体" w:hAnsi="Times New Roman" w:cs="Times New Roman"/>
            <w:noProof/>
          </w:rPr>
          <w:t>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资料审查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_Toc379894704 \h </w:instrText>
        </w:r>
        <w:r w:rsidR="004C7752" w:rsidRPr="007467EC">
          <w:rPr>
            <w:noProof/>
            <w:webHidden/>
          </w:rPr>
        </w:r>
        <w:r w:rsidR="004C7752" w:rsidRPr="007467EC">
          <w:rPr>
            <w:noProof/>
            <w:webHidden/>
          </w:rPr>
          <w:fldChar w:fldCharType="separate"/>
        </w:r>
        <w:r w:rsidR="00EE3083" w:rsidRPr="007467EC">
          <w:rPr>
            <w:noProof/>
            <w:webHidden/>
          </w:rPr>
          <w:t>5</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5" w:history="1">
        <w:r w:rsidR="009E7AC3" w:rsidRPr="007467EC">
          <w:rPr>
            <w:rStyle w:val="a8"/>
            <w:rFonts w:ascii="Times New Roman" w:eastAsia="宋体" w:hAnsi="Times New Roman" w:cs="Times New Roman"/>
            <w:noProof/>
          </w:rPr>
          <w:t>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文档评估</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_Toc379894705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11"/>
        <w:rPr>
          <w:noProof/>
        </w:rPr>
      </w:pPr>
      <w:hyperlink w:anchor="_Toc379894706" w:history="1">
        <w:r w:rsidR="009E7AC3" w:rsidRPr="007467EC">
          <w:rPr>
            <w:rStyle w:val="a8"/>
            <w:rFonts w:ascii="Times New Roman" w:eastAsia="宋体" w:hAnsi="Times New Roman" w:cs="Times New Roman"/>
            <w:noProof/>
          </w:rPr>
          <w:t>6.</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_Toc379894706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07" w:history="1">
        <w:r w:rsidR="009E7AC3" w:rsidRPr="007467EC">
          <w:rPr>
            <w:rStyle w:val="a8"/>
            <w:rFonts w:ascii="Times New Roman" w:eastAsia="宋体" w:hAnsi="Times New Roman" w:cs="Times New Roman"/>
            <w:noProof/>
          </w:rPr>
          <w:t>6.1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样品要求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_Toc379894707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08" w:history="1">
        <w:r w:rsidR="009E7AC3" w:rsidRPr="007467EC">
          <w:rPr>
            <w:rStyle w:val="a8"/>
            <w:rFonts w:ascii="Times New Roman" w:eastAsia="宋体" w:hAnsi="Times New Roman" w:cs="Times New Roman"/>
            <w:noProof/>
          </w:rPr>
          <w:t>6.1.1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一般要求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_Toc379894708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09" w:history="1">
        <w:r w:rsidR="009E7AC3" w:rsidRPr="007467EC">
          <w:rPr>
            <w:rStyle w:val="a8"/>
            <w:rFonts w:ascii="Times New Roman" w:eastAsia="宋体" w:hAnsi="Times New Roman" w:cs="Times New Roman"/>
            <w:noProof/>
          </w:rPr>
          <w:t>6.1.2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抽样和送样要求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_Toc379894709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10" w:history="1">
        <w:r w:rsidR="009E7AC3" w:rsidRPr="007467EC">
          <w:rPr>
            <w:rStyle w:val="a8"/>
            <w:rFonts w:ascii="Times New Roman" w:eastAsia="宋体" w:hAnsi="Times New Roman" w:cs="Times New Roman"/>
            <w:noProof/>
          </w:rPr>
          <w:t>6.2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_Toc379894710 \h </w:instrText>
        </w:r>
        <w:r w:rsidR="004C7752" w:rsidRPr="007467EC">
          <w:rPr>
            <w:noProof/>
            <w:webHidden/>
          </w:rPr>
        </w:r>
        <w:r w:rsidR="004C7752" w:rsidRPr="007467EC">
          <w:rPr>
            <w:noProof/>
            <w:webHidden/>
          </w:rPr>
          <w:fldChar w:fldCharType="separate"/>
        </w:r>
        <w:r w:rsidR="00EE3083" w:rsidRPr="007467EC">
          <w:rPr>
            <w:noProof/>
            <w:webHidden/>
          </w:rPr>
          <w:t>7</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1"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试验内容和要求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_Toc379894711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2" w:history="1">
        <w:r w:rsidR="009E7AC3" w:rsidRPr="007467EC">
          <w:rPr>
            <w:rStyle w:val="a8"/>
            <w:rFonts w:ascii="Times New Roman" w:eastAsia="宋体" w:hAnsi="Times New Roman" w:cs="Times New Roman"/>
            <w:noProof/>
          </w:rPr>
          <w:t>6.2.2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试验方法和要求</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_Toc379894712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3" w:history="1">
        <w:r w:rsidR="009E7AC3" w:rsidRPr="007467EC">
          <w:rPr>
            <w:rStyle w:val="a8"/>
            <w:rFonts w:ascii="Times New Roman" w:eastAsia="宋体" w:hAnsi="Times New Roman" w:cs="Times New Roman"/>
            <w:noProof/>
          </w:rPr>
          <w:t>6.2.3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型式试验时限</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_Toc379894713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4" w:history="1">
        <w:r w:rsidR="009E7AC3" w:rsidRPr="007467EC">
          <w:rPr>
            <w:rStyle w:val="a8"/>
            <w:rFonts w:ascii="Times New Roman" w:eastAsia="宋体" w:hAnsi="Times New Roman" w:cs="Times New Roman"/>
            <w:noProof/>
          </w:rPr>
          <w:t>6.2.4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型式试验报告</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_Toc379894714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5" w:history="1">
        <w:r w:rsidR="009E7AC3" w:rsidRPr="007467EC">
          <w:rPr>
            <w:rStyle w:val="a8"/>
            <w:rFonts w:ascii="Times New Roman" w:eastAsia="宋体" w:hAnsi="Times New Roman" w:cs="Times New Roman"/>
            <w:noProof/>
          </w:rPr>
          <w:t>6.2.1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型式试验评估</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_Toc379894715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11"/>
        <w:rPr>
          <w:noProof/>
        </w:rPr>
      </w:pPr>
      <w:hyperlink w:anchor="_Toc379894716" w:history="1">
        <w:r w:rsidR="009E7AC3" w:rsidRPr="007467EC">
          <w:rPr>
            <w:rStyle w:val="a8"/>
            <w:rFonts w:ascii="Times New Roman" w:eastAsia="宋体" w:hAnsi="Times New Roman" w:cs="Times New Roman"/>
            <w:noProof/>
          </w:rPr>
          <w:t>7.</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_Toc379894716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17" w:history="1">
        <w:r w:rsidR="009E7AC3" w:rsidRPr="007467EC">
          <w:rPr>
            <w:rStyle w:val="a8"/>
            <w:rFonts w:ascii="Times New Roman" w:eastAsia="宋体" w:hAnsi="Times New Roman" w:cs="Times New Roman"/>
            <w:noProof/>
          </w:rPr>
          <w:t>7.1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审查内容</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_Toc379894717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8" w:history="1">
        <w:r w:rsidR="009E7AC3" w:rsidRPr="007467EC">
          <w:rPr>
            <w:rStyle w:val="a8"/>
            <w:rFonts w:ascii="Times New Roman" w:eastAsia="宋体" w:hAnsi="Times New Roman" w:cs="Times New Roman"/>
            <w:noProof/>
          </w:rPr>
          <w:t>7.1.1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工厂质量保证能力审查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_Toc379894718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19" w:history="1">
        <w:r w:rsidR="009E7AC3" w:rsidRPr="007467EC">
          <w:rPr>
            <w:rStyle w:val="a8"/>
            <w:rFonts w:ascii="Times New Roman" w:eastAsia="宋体" w:hAnsi="Times New Roman" w:cs="Times New Roman"/>
            <w:noProof/>
          </w:rPr>
          <w:t>7.1.2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_Toc379894719 \h </w:instrText>
        </w:r>
        <w:r w:rsidR="004C7752" w:rsidRPr="007467EC">
          <w:rPr>
            <w:noProof/>
            <w:webHidden/>
          </w:rPr>
        </w:r>
        <w:r w:rsidR="004C7752" w:rsidRPr="007467EC">
          <w:rPr>
            <w:noProof/>
            <w:webHidden/>
          </w:rPr>
          <w:fldChar w:fldCharType="separate"/>
        </w:r>
        <w:r w:rsidR="00EE3083" w:rsidRPr="007467EC">
          <w:rPr>
            <w:noProof/>
            <w:webHidden/>
          </w:rPr>
          <w:t>8</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20" w:history="1">
        <w:r w:rsidR="009E7AC3" w:rsidRPr="007467EC">
          <w:rPr>
            <w:rStyle w:val="a8"/>
            <w:rFonts w:ascii="Times New Roman" w:eastAsia="宋体" w:hAnsi="Times New Roman" w:cs="Times New Roman"/>
            <w:noProof/>
          </w:rPr>
          <w:t>7.2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初始工厂审查时间</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_Toc379894720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11"/>
        <w:rPr>
          <w:noProof/>
        </w:rPr>
      </w:pPr>
      <w:hyperlink w:anchor="_Toc379894721" w:history="1">
        <w:r w:rsidR="009E7AC3" w:rsidRPr="007467EC">
          <w:rPr>
            <w:rStyle w:val="a8"/>
            <w:rFonts w:ascii="Times New Roman" w:eastAsia="宋体" w:hAnsi="Times New Roman" w:cs="Times New Roman"/>
            <w:noProof/>
          </w:rPr>
          <w:t>8.</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认证结果评价与批准</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_Toc379894721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11"/>
        <w:rPr>
          <w:noProof/>
        </w:rPr>
      </w:pPr>
      <w:hyperlink w:anchor="_Toc379894722" w:history="1">
        <w:r w:rsidR="009E7AC3" w:rsidRPr="007467EC">
          <w:rPr>
            <w:rStyle w:val="a8"/>
            <w:rFonts w:ascii="Times New Roman" w:eastAsia="宋体" w:hAnsi="Times New Roman" w:cs="Times New Roman"/>
            <w:noProof/>
          </w:rPr>
          <w:t>9.</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_Toc379894722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23" w:history="1">
        <w:r w:rsidR="009E7AC3" w:rsidRPr="007467EC">
          <w:rPr>
            <w:rStyle w:val="a8"/>
            <w:rFonts w:ascii="Times New Roman" w:eastAsia="宋体" w:hAnsi="Times New Roman" w:cs="Times New Roman"/>
            <w:noProof/>
          </w:rPr>
          <w:t>9.1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监督检查的频次</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_Toc379894723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24" w:history="1">
        <w:r w:rsidR="009E7AC3" w:rsidRPr="007467EC">
          <w:rPr>
            <w:rStyle w:val="a8"/>
            <w:rFonts w:ascii="Times New Roman" w:eastAsia="宋体" w:hAnsi="Times New Roman" w:cs="Times New Roman"/>
            <w:noProof/>
          </w:rPr>
          <w:t>9.2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监督的内容</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_Toc379894724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25" w:history="1">
        <w:r w:rsidR="009E7AC3" w:rsidRPr="007467EC">
          <w:rPr>
            <w:rStyle w:val="a8"/>
            <w:rFonts w:ascii="Times New Roman" w:eastAsia="宋体" w:hAnsi="Times New Roman" w:cs="Times New Roman"/>
            <w:noProof/>
          </w:rPr>
          <w:t>9.2.1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工厂质量保证能力复查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_Toc379894725 \h </w:instrText>
        </w:r>
        <w:r w:rsidR="004C7752" w:rsidRPr="007467EC">
          <w:rPr>
            <w:noProof/>
            <w:webHidden/>
          </w:rPr>
        </w:r>
        <w:r w:rsidR="004C7752" w:rsidRPr="007467EC">
          <w:rPr>
            <w:noProof/>
            <w:webHidden/>
          </w:rPr>
          <w:fldChar w:fldCharType="separate"/>
        </w:r>
        <w:r w:rsidR="00EE3083" w:rsidRPr="007467EC">
          <w:rPr>
            <w:noProof/>
            <w:webHidden/>
          </w:rPr>
          <w:t>9</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26" w:history="1">
        <w:r w:rsidR="009E7AC3" w:rsidRPr="007467EC">
          <w:rPr>
            <w:rStyle w:val="a8"/>
            <w:rFonts w:ascii="Times New Roman" w:eastAsia="宋体" w:hAnsi="Times New Roman" w:cs="Times New Roman"/>
            <w:noProof/>
          </w:rPr>
          <w:t>9.2.2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产品一致性检查</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_Toc379894726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27" w:history="1">
        <w:r w:rsidR="009E7AC3" w:rsidRPr="007467EC">
          <w:rPr>
            <w:rStyle w:val="a8"/>
            <w:rFonts w:ascii="Times New Roman" w:eastAsia="宋体" w:hAnsi="Times New Roman" w:cs="Times New Roman"/>
            <w:noProof/>
          </w:rPr>
          <w:t>9.3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产品抽样检检测</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_Toc379894727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28" w:history="1">
        <w:r w:rsidR="009E7AC3" w:rsidRPr="007467EC">
          <w:rPr>
            <w:rStyle w:val="a8"/>
            <w:rFonts w:ascii="Times New Roman" w:eastAsia="宋体" w:hAnsi="宋体" w:cs="Times New Roman"/>
            <w:noProof/>
          </w:rPr>
          <w:t>9.4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获证后监督结果的评价</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_Toc379894728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11"/>
        <w:rPr>
          <w:noProof/>
        </w:rPr>
      </w:pPr>
      <w:hyperlink w:anchor="_Toc379894729" w:history="1">
        <w:r w:rsidR="009E7AC3" w:rsidRPr="007467EC">
          <w:rPr>
            <w:rStyle w:val="a8"/>
            <w:rFonts w:ascii="Times New Roman" w:eastAsia="宋体" w:hAnsi="宋体" w:cs="Times New Roman"/>
            <w:noProof/>
          </w:rPr>
          <w:t>10.</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复审</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_Toc379894729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11"/>
        <w:rPr>
          <w:noProof/>
        </w:rPr>
      </w:pPr>
      <w:hyperlink w:anchor="_Toc379894730" w:history="1">
        <w:r w:rsidR="009E7AC3" w:rsidRPr="007467EC">
          <w:rPr>
            <w:rStyle w:val="a8"/>
            <w:rFonts w:ascii="Times New Roman" w:eastAsia="宋体" w:hAnsi="Times New Roman" w:cs="Times New Roman"/>
            <w:noProof/>
          </w:rPr>
          <w:t>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_Toc379894730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31" w:history="1">
        <w:r w:rsidR="009E7AC3" w:rsidRPr="007467EC">
          <w:rPr>
            <w:rStyle w:val="a8"/>
            <w:rFonts w:ascii="Times New Roman" w:eastAsia="宋体" w:hAnsi="宋体" w:cs="Times New Roman"/>
            <w:noProof/>
          </w:rPr>
          <w:t>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认证证书的保持</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_Toc379894731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32" w:history="1">
        <w:r w:rsidR="009E7AC3" w:rsidRPr="007467EC">
          <w:rPr>
            <w:rStyle w:val="a8"/>
            <w:rFonts w:ascii="Times New Roman" w:eastAsia="宋体" w:hAnsi="Times New Roman" w:cs="Times New Roman"/>
            <w:noProof/>
          </w:rPr>
          <w:t>11.1.1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证书的有效性</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_Toc379894732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33" w:history="1">
        <w:r w:rsidR="009E7AC3" w:rsidRPr="007467EC">
          <w:rPr>
            <w:rStyle w:val="a8"/>
            <w:rFonts w:ascii="Times New Roman" w:eastAsia="宋体" w:hAnsi="Times New Roman" w:cs="Times New Roman"/>
            <w:noProof/>
          </w:rPr>
          <w:t>11.2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认证产品的变更</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_Toc379894733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34" w:history="1">
        <w:r w:rsidR="009E7AC3" w:rsidRPr="007467EC">
          <w:rPr>
            <w:rStyle w:val="a8"/>
            <w:rFonts w:ascii="Times New Roman" w:eastAsia="宋体" w:hAnsi="Times New Roman" w:cs="Times New Roman"/>
            <w:noProof/>
          </w:rPr>
          <w:t>11.2.1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变更的申请</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_Toc379894734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35" w:history="1">
        <w:r w:rsidR="009E7AC3" w:rsidRPr="007467EC">
          <w:rPr>
            <w:rStyle w:val="a8"/>
            <w:rFonts w:ascii="Times New Roman" w:eastAsia="宋体" w:hAnsi="Times New Roman" w:cs="Times New Roman"/>
            <w:noProof/>
          </w:rPr>
          <w:t>11.2.2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变更评价和批准</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_Toc379894735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36" w:history="1">
        <w:r w:rsidR="009E7AC3" w:rsidRPr="007467EC">
          <w:rPr>
            <w:rStyle w:val="a8"/>
            <w:rFonts w:ascii="Times New Roman" w:eastAsia="宋体" w:hAnsi="Times New Roman" w:cs="Times New Roman"/>
            <w:noProof/>
          </w:rPr>
          <w:t>11.2.3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认证证书覆盖产品的扩展</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_Toc379894736 \h </w:instrText>
        </w:r>
        <w:r w:rsidR="004C7752" w:rsidRPr="007467EC">
          <w:rPr>
            <w:noProof/>
            <w:webHidden/>
          </w:rPr>
        </w:r>
        <w:r w:rsidR="004C7752" w:rsidRPr="007467EC">
          <w:rPr>
            <w:noProof/>
            <w:webHidden/>
          </w:rPr>
          <w:fldChar w:fldCharType="separate"/>
        </w:r>
        <w:r w:rsidR="00EE3083" w:rsidRPr="007467EC">
          <w:rPr>
            <w:noProof/>
            <w:webHidden/>
          </w:rPr>
          <w:t>10</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37" w:history="1">
        <w:r w:rsidR="009E7AC3" w:rsidRPr="007467EC">
          <w:rPr>
            <w:rStyle w:val="a8"/>
            <w:rFonts w:ascii="Times New Roman" w:eastAsia="宋体" w:hAnsi="Times New Roman" w:cs="Times New Roman"/>
            <w:noProof/>
          </w:rPr>
          <w:t>11.3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认证范围的扩大</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_Toc379894737 \h </w:instrText>
        </w:r>
        <w:r w:rsidR="004C7752" w:rsidRPr="007467EC">
          <w:rPr>
            <w:noProof/>
            <w:webHidden/>
          </w:rPr>
        </w:r>
        <w:r w:rsidR="004C7752" w:rsidRPr="007467EC">
          <w:rPr>
            <w:noProof/>
            <w:webHidden/>
          </w:rPr>
          <w:fldChar w:fldCharType="separate"/>
        </w:r>
        <w:r w:rsidR="00EE3083" w:rsidRPr="007467EC">
          <w:rPr>
            <w:noProof/>
            <w:webHidden/>
          </w:rPr>
          <w:t>11</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38" w:history="1">
        <w:r w:rsidR="009E7AC3" w:rsidRPr="007467EC">
          <w:rPr>
            <w:rStyle w:val="a8"/>
            <w:rFonts w:ascii="Times New Roman" w:eastAsia="宋体" w:hAnsi="宋体" w:cs="Times New Roman"/>
            <w:noProof/>
          </w:rPr>
          <w:t>11.4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认证范围的缩小</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_Toc379894738 \h </w:instrText>
        </w:r>
        <w:r w:rsidR="004C7752" w:rsidRPr="007467EC">
          <w:rPr>
            <w:noProof/>
            <w:webHidden/>
          </w:rPr>
        </w:r>
        <w:r w:rsidR="004C7752" w:rsidRPr="007467EC">
          <w:rPr>
            <w:noProof/>
            <w:webHidden/>
          </w:rPr>
          <w:fldChar w:fldCharType="separate"/>
        </w:r>
        <w:r w:rsidR="00EE3083" w:rsidRPr="007467EC">
          <w:rPr>
            <w:noProof/>
            <w:webHidden/>
          </w:rPr>
          <w:t>11</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39" w:history="1">
        <w:r w:rsidR="009E7AC3" w:rsidRPr="007467EC">
          <w:rPr>
            <w:rStyle w:val="a8"/>
            <w:rFonts w:ascii="Times New Roman" w:eastAsia="宋体" w:hAnsi="宋体" w:cs="Times New Roman"/>
            <w:noProof/>
          </w:rPr>
          <w:t>11.5</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认证证书的暂停、注销和撤销</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_Toc379894739 \h </w:instrText>
        </w:r>
        <w:r w:rsidR="004C7752" w:rsidRPr="007467EC">
          <w:rPr>
            <w:noProof/>
            <w:webHidden/>
          </w:rPr>
        </w:r>
        <w:r w:rsidR="004C7752" w:rsidRPr="007467EC">
          <w:rPr>
            <w:noProof/>
            <w:webHidden/>
          </w:rPr>
          <w:fldChar w:fldCharType="separate"/>
        </w:r>
        <w:r w:rsidR="00EE3083" w:rsidRPr="007467EC">
          <w:rPr>
            <w:noProof/>
            <w:webHidden/>
          </w:rPr>
          <w:t>11</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40" w:history="1">
        <w:r w:rsidR="009E7AC3" w:rsidRPr="007467EC">
          <w:rPr>
            <w:rStyle w:val="a8"/>
            <w:rFonts w:ascii="Times New Roman" w:eastAsia="宋体" w:hAnsi="Times New Roman" w:cs="Times New Roman"/>
            <w:noProof/>
          </w:rPr>
          <w:t>11.5.1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暂停认证的条件</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_Toc379894740 \h </w:instrText>
        </w:r>
        <w:r w:rsidR="004C7752" w:rsidRPr="007467EC">
          <w:rPr>
            <w:noProof/>
            <w:webHidden/>
          </w:rPr>
        </w:r>
        <w:r w:rsidR="004C7752" w:rsidRPr="007467EC">
          <w:rPr>
            <w:noProof/>
            <w:webHidden/>
          </w:rPr>
          <w:fldChar w:fldCharType="separate"/>
        </w:r>
        <w:r w:rsidR="00EE3083" w:rsidRPr="007467EC">
          <w:rPr>
            <w:noProof/>
            <w:webHidden/>
          </w:rPr>
          <w:t>11</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41" w:history="1">
        <w:r w:rsidR="009E7AC3" w:rsidRPr="007467EC">
          <w:rPr>
            <w:rStyle w:val="a8"/>
            <w:rFonts w:ascii="Times New Roman" w:eastAsia="宋体" w:hAnsi="Times New Roman" w:cs="Times New Roman"/>
            <w:noProof/>
          </w:rPr>
          <w:t>11.5.2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注销认证的条件</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_Toc379894741 \h </w:instrText>
        </w:r>
        <w:r w:rsidR="004C7752" w:rsidRPr="007467EC">
          <w:rPr>
            <w:noProof/>
            <w:webHidden/>
          </w:rPr>
        </w:r>
        <w:r w:rsidR="004C7752" w:rsidRPr="007467EC">
          <w:rPr>
            <w:noProof/>
            <w:webHidden/>
          </w:rPr>
          <w:fldChar w:fldCharType="separate"/>
        </w:r>
        <w:r w:rsidR="00EE3083" w:rsidRPr="007467EC">
          <w:rPr>
            <w:noProof/>
            <w:webHidden/>
          </w:rPr>
          <w:t>11</w:t>
        </w:r>
        <w:r w:rsidR="004C7752" w:rsidRPr="007467EC">
          <w:rPr>
            <w:noProof/>
            <w:webHidden/>
          </w:rPr>
          <w:fldChar w:fldCharType="end"/>
        </w:r>
      </w:hyperlink>
    </w:p>
    <w:p w:rsidR="009E7AC3" w:rsidRPr="007467EC" w:rsidRDefault="008D6650">
      <w:pPr>
        <w:pStyle w:val="40"/>
        <w:tabs>
          <w:tab w:val="right" w:leader="dot" w:pos="8296"/>
        </w:tabs>
        <w:rPr>
          <w:noProof/>
        </w:rPr>
      </w:pPr>
      <w:hyperlink w:anchor="_Toc379894742" w:history="1">
        <w:r w:rsidR="009E7AC3" w:rsidRPr="007467EC">
          <w:rPr>
            <w:rStyle w:val="a8"/>
            <w:rFonts w:ascii="Times New Roman" w:eastAsia="宋体" w:hAnsi="Times New Roman" w:cs="Times New Roman"/>
            <w:noProof/>
          </w:rPr>
          <w:t>11.5.3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撤销认证的条件</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_Toc379894742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11"/>
        <w:rPr>
          <w:noProof/>
        </w:rPr>
      </w:pPr>
      <w:hyperlink w:anchor="_Toc379894743" w:history="1">
        <w:r w:rsidR="009E7AC3" w:rsidRPr="007467EC">
          <w:rPr>
            <w:rStyle w:val="a8"/>
            <w:rFonts w:ascii="Times New Roman" w:eastAsia="宋体" w:hAnsi="Times New Roman" w:cs="Times New Roman"/>
            <w:noProof/>
          </w:rPr>
          <w:t>12.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认证标志的使用</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_Toc379894743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44" w:history="1">
        <w:r w:rsidR="009E7AC3" w:rsidRPr="007467EC">
          <w:rPr>
            <w:rStyle w:val="a8"/>
            <w:rFonts w:ascii="Times New Roman" w:eastAsia="宋体" w:hAnsi="Times New Roman" w:cs="Times New Roman"/>
            <w:noProof/>
          </w:rPr>
          <w:t>12.1</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准许使用的标志样式</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_Toc379894744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45" w:history="1">
        <w:r w:rsidR="009E7AC3" w:rsidRPr="007467EC">
          <w:rPr>
            <w:rStyle w:val="a8"/>
            <w:rFonts w:ascii="Times New Roman" w:eastAsia="宋体" w:hAnsi="宋体" w:cs="Times New Roman"/>
            <w:noProof/>
          </w:rPr>
          <w:t>12.2</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变形认证标志的使用</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_Toc379894745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46" w:history="1">
        <w:r w:rsidR="009E7AC3" w:rsidRPr="007467EC">
          <w:rPr>
            <w:rStyle w:val="a8"/>
            <w:rFonts w:ascii="Times New Roman" w:eastAsia="宋体" w:hAnsi="宋体" w:cs="Times New Roman"/>
            <w:noProof/>
          </w:rPr>
          <w:t>12.3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加施方式</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_Toc379894746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21"/>
        <w:tabs>
          <w:tab w:val="right" w:leader="dot" w:pos="8296"/>
        </w:tabs>
        <w:rPr>
          <w:noProof/>
        </w:rPr>
      </w:pPr>
      <w:hyperlink w:anchor="_Toc379894747" w:history="1">
        <w:r w:rsidR="009E7AC3" w:rsidRPr="007467EC">
          <w:rPr>
            <w:rStyle w:val="a8"/>
            <w:rFonts w:ascii="Times New Roman" w:eastAsia="宋体" w:hAnsi="宋体" w:cs="Times New Roman"/>
            <w:noProof/>
          </w:rPr>
          <w:t>12.4</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加施位置</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_Toc379894747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9E7AC3" w:rsidRPr="007467EC" w:rsidRDefault="008D6650">
      <w:pPr>
        <w:pStyle w:val="11"/>
        <w:rPr>
          <w:noProof/>
        </w:rPr>
      </w:pPr>
      <w:hyperlink w:anchor="_Toc379894748" w:history="1">
        <w:r w:rsidR="009E7AC3" w:rsidRPr="007467EC">
          <w:rPr>
            <w:rStyle w:val="a8"/>
            <w:rFonts w:ascii="Times New Roman" w:eastAsia="宋体" w:hAnsi="Times New Roman" w:cs="Times New Roman"/>
            <w:noProof/>
          </w:rPr>
          <w:t>13.</w:t>
        </w:r>
        <w:r w:rsidR="009E7AC3" w:rsidRPr="007467EC">
          <w:rPr>
            <w:rStyle w:val="a8"/>
            <w:rFonts w:ascii="Times New Roman" w:eastAsia="宋体" w:hAnsi="宋体" w:cs="Times New Roman" w:hint="eastAsia"/>
            <w:noProof/>
          </w:rPr>
          <w:t xml:space="preserve"> </w:t>
        </w:r>
        <w:r w:rsidR="009E7AC3" w:rsidRPr="007467EC">
          <w:rPr>
            <w:rStyle w:val="a8"/>
            <w:rFonts w:ascii="Times New Roman" w:eastAsia="宋体" w:hAnsi="宋体" w:cs="Times New Roman" w:hint="eastAsia"/>
            <w:noProof/>
          </w:rPr>
          <w:t>认证收费</w:t>
        </w:r>
        <w:r w:rsidR="009E7AC3" w:rsidRPr="007467EC">
          <w:rPr>
            <w:noProof/>
            <w:webHidden/>
          </w:rPr>
          <w:tab/>
        </w:r>
        <w:r w:rsidR="004C7752" w:rsidRPr="007467EC">
          <w:rPr>
            <w:noProof/>
            <w:webHidden/>
          </w:rPr>
          <w:fldChar w:fldCharType="begin"/>
        </w:r>
        <w:r w:rsidR="009E7AC3" w:rsidRPr="007467EC">
          <w:rPr>
            <w:noProof/>
            <w:webHidden/>
          </w:rPr>
          <w:instrText xml:space="preserve"> PAGEREF _Toc379894748 \h </w:instrText>
        </w:r>
        <w:r w:rsidR="004C7752" w:rsidRPr="007467EC">
          <w:rPr>
            <w:noProof/>
            <w:webHidden/>
          </w:rPr>
        </w:r>
        <w:r w:rsidR="004C7752" w:rsidRPr="007467EC">
          <w:rPr>
            <w:noProof/>
            <w:webHidden/>
          </w:rPr>
          <w:fldChar w:fldCharType="separate"/>
        </w:r>
        <w:r w:rsidR="00EE3083" w:rsidRPr="007467EC">
          <w:rPr>
            <w:noProof/>
            <w:webHidden/>
          </w:rPr>
          <w:t>12</w:t>
        </w:r>
        <w:r w:rsidR="004C7752" w:rsidRPr="007467EC">
          <w:rPr>
            <w:noProof/>
            <w:webHidden/>
          </w:rPr>
          <w:fldChar w:fldCharType="end"/>
        </w:r>
      </w:hyperlink>
    </w:p>
    <w:p w:rsidR="006C1524" w:rsidRPr="00C717E7" w:rsidRDefault="004C7752" w:rsidP="006C1524">
      <w:pPr>
        <w:jc w:val="center"/>
        <w:rPr>
          <w:rFonts w:ascii="Times New Roman" w:eastAsia="宋体" w:hAnsi="Times New Roman" w:cs="Times New Roman"/>
          <w:sz w:val="36"/>
          <w:szCs w:val="36"/>
        </w:rPr>
      </w:pPr>
      <w:r w:rsidRPr="007467EC">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w:t>
      </w:r>
      <w:r w:rsidR="005F66CE" w:rsidRPr="002B1FD0">
        <w:rPr>
          <w:rFonts w:ascii="Times New Roman" w:eastAsia="宋体" w:hAnsi="宋体" w:cs="Times New Roman"/>
          <w:sz w:val="24"/>
          <w:szCs w:val="24"/>
        </w:rPr>
        <w:t>认证实施规则适用于过程工业自动控制系统的认证，包括显示仪表系统、控制</w:t>
      </w:r>
      <w:r w:rsidR="005F66CE" w:rsidRPr="002B1FD0">
        <w:rPr>
          <w:rFonts w:ascii="Times New Roman" w:eastAsia="宋体" w:hAnsi="Times New Roman" w:cs="Times New Roman"/>
          <w:sz w:val="24"/>
          <w:szCs w:val="24"/>
        </w:rPr>
        <w:t>/</w:t>
      </w:r>
      <w:r w:rsidR="005F66CE" w:rsidRPr="002B1FD0">
        <w:rPr>
          <w:rFonts w:ascii="Times New Roman" w:eastAsia="宋体" w:hAnsi="宋体" w:cs="Times New Roman"/>
          <w:sz w:val="24"/>
          <w:szCs w:val="24"/>
        </w:rPr>
        <w:t>调节仪表系统、工业过程自动控制报警装置系统、基地式仪表、自动化控制成套设备、工业控制用计算机</w:t>
      </w:r>
      <w:r w:rsidR="005F66CE" w:rsidRPr="002B1FD0">
        <w:rPr>
          <w:rFonts w:ascii="Times New Roman" w:eastAsia="宋体" w:hAnsi="Times New Roman" w:cs="Times New Roman"/>
          <w:sz w:val="24"/>
          <w:szCs w:val="24"/>
        </w:rPr>
        <w:t>/</w:t>
      </w:r>
      <w:r w:rsidR="005F66CE" w:rsidRPr="002B1FD0">
        <w:rPr>
          <w:rFonts w:ascii="Times New Roman" w:eastAsia="宋体" w:hAnsi="宋体" w:cs="Times New Roman"/>
          <w:sz w:val="24"/>
          <w:szCs w:val="24"/>
        </w:rPr>
        <w:t>系统、巡回检测装置、远动装置等产品</w:t>
      </w:r>
      <w:r w:rsidR="002F4DC6" w:rsidRPr="00C717E7">
        <w:rPr>
          <w:rFonts w:ascii="Times New Roman" w:eastAsia="宋体" w:hAnsi="宋体" w:cs="Times New Roman"/>
          <w:sz w:val="24"/>
          <w:szCs w:val="24"/>
        </w:rPr>
        <w:t>。</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2D68F7" w:rsidP="00595F5A">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w:t>
      </w:r>
      <w:r w:rsidR="003C3165" w:rsidRPr="003C3165">
        <w:rPr>
          <w:rFonts w:ascii="Times New Roman" w:eastAsia="宋体" w:hAnsi="Times New Roman" w:cs="Times New Roman" w:hint="eastAsia"/>
          <w:sz w:val="24"/>
          <w:szCs w:val="24"/>
        </w:rPr>
        <w:t>B</w:t>
      </w:r>
      <w:r w:rsidR="00B05BB8">
        <w:rPr>
          <w:rFonts w:ascii="Times New Roman" w:eastAsia="宋体" w:hAnsi="Times New Roman" w:cs="Times New Roman"/>
          <w:sz w:val="24"/>
          <w:szCs w:val="24"/>
        </w:rPr>
        <w:t>/</w:t>
      </w:r>
      <w:r w:rsidR="003C3165" w:rsidRPr="003C3165">
        <w:rPr>
          <w:rFonts w:ascii="Times New Roman" w:eastAsia="宋体" w:hAnsi="Times New Roman" w:cs="Times New Roman" w:hint="eastAsia"/>
          <w:sz w:val="24"/>
          <w:szCs w:val="24"/>
        </w:rPr>
        <w:t xml:space="preserve">T 21109.1-2007 </w:t>
      </w:r>
      <w:r w:rsidR="003C3165" w:rsidRPr="003C3165">
        <w:rPr>
          <w:rFonts w:ascii="Times New Roman" w:eastAsia="宋体" w:hAnsi="Times New Roman" w:cs="Times New Roman" w:hint="eastAsia"/>
          <w:sz w:val="24"/>
          <w:szCs w:val="24"/>
        </w:rPr>
        <w:t>过程工业领域安全仪表系统的功能安全</w:t>
      </w:r>
      <w:r w:rsidR="003C3165" w:rsidRPr="003C3165">
        <w:rPr>
          <w:rFonts w:ascii="Times New Roman" w:eastAsia="宋体" w:hAnsi="Times New Roman" w:cs="Times New Roman" w:hint="eastAsia"/>
          <w:sz w:val="24"/>
          <w:szCs w:val="24"/>
        </w:rPr>
        <w:t xml:space="preserve"> </w:t>
      </w:r>
      <w:r w:rsidR="003C3165" w:rsidRPr="003C3165">
        <w:rPr>
          <w:rFonts w:ascii="Times New Roman" w:eastAsia="宋体" w:hAnsi="Times New Roman" w:cs="Times New Roman" w:hint="eastAsia"/>
          <w:sz w:val="24"/>
          <w:szCs w:val="24"/>
        </w:rPr>
        <w:t>第</w:t>
      </w:r>
      <w:r w:rsidR="003C3165" w:rsidRPr="003C3165">
        <w:rPr>
          <w:rFonts w:ascii="Times New Roman" w:eastAsia="宋体" w:hAnsi="Times New Roman" w:cs="Times New Roman" w:hint="eastAsia"/>
          <w:sz w:val="24"/>
          <w:szCs w:val="24"/>
        </w:rPr>
        <w:t>1</w:t>
      </w:r>
      <w:r w:rsidR="003C3165" w:rsidRPr="003C3165">
        <w:rPr>
          <w:rFonts w:ascii="Times New Roman" w:eastAsia="宋体" w:hAnsi="Times New Roman" w:cs="Times New Roman" w:hint="eastAsia"/>
          <w:sz w:val="24"/>
          <w:szCs w:val="24"/>
        </w:rPr>
        <w:t>部分：框架、定义、系统、硬件和软件要求</w:t>
      </w:r>
      <w:r w:rsidR="003C3165">
        <w:rPr>
          <w:rFonts w:ascii="Times New Roman" w:eastAsia="宋体" w:hAnsi="Times New Roman" w:cs="Times New Roman" w:hint="eastAsia"/>
          <w:sz w:val="24"/>
          <w:szCs w:val="24"/>
        </w:rPr>
        <w:t>。</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8651F6" w:rsidRPr="002B1FD0">
        <w:rPr>
          <w:rFonts w:ascii="Times New Roman" w:eastAsia="宋体" w:hAnsi="宋体" w:cs="Times New Roman"/>
          <w:sz w:val="24"/>
          <w:szCs w:val="24"/>
        </w:rPr>
        <w:t>过程工业自动控制系统</w:t>
      </w:r>
      <w:r w:rsidR="008651F6">
        <w:rPr>
          <w:rFonts w:ascii="Times New Roman" w:eastAsia="宋体" w:hAnsi="宋体" w:cs="Times New Roman" w:hint="eastAsia"/>
          <w:sz w:val="24"/>
          <w:szCs w:val="24"/>
        </w:rPr>
        <w:t>的</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w:t>
      </w:r>
      <w:r w:rsidRPr="00386591">
        <w:rPr>
          <w:rFonts w:ascii="Times New Roman" w:eastAsia="宋体" w:hAnsi="宋体" w:cs="Times New Roman" w:hint="eastAsia"/>
          <w:sz w:val="24"/>
          <w:szCs w:val="24"/>
        </w:rPr>
        <w:lastRenderedPageBreak/>
        <w:t>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w:t>
      </w:r>
      <w:r>
        <w:rPr>
          <w:rFonts w:ascii="Times New Roman" w:eastAsia="宋体" w:hAnsi="宋体" w:cs="Times New Roman" w:hint="eastAsia"/>
          <w:sz w:val="24"/>
          <w:szCs w:val="24"/>
        </w:rPr>
        <w:lastRenderedPageBreak/>
        <w:t>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C77BBC" w:rsidRPr="002B1FD0">
        <w:rPr>
          <w:rFonts w:ascii="Times New Roman" w:eastAsia="宋体" w:hAnsi="宋体" w:cs="Times New Roman"/>
          <w:sz w:val="24"/>
          <w:szCs w:val="24"/>
        </w:rPr>
        <w:t>过程工业自动控制系统</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lastRenderedPageBreak/>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w:t>
      </w:r>
      <w:r w:rsidRPr="00C717E7">
        <w:rPr>
          <w:rFonts w:ascii="Times New Roman" w:eastAsia="宋体" w:hAnsi="宋体" w:cs="Times New Roman"/>
          <w:sz w:val="24"/>
          <w:szCs w:val="24"/>
        </w:rPr>
        <w:lastRenderedPageBreak/>
        <w:t>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lastRenderedPageBreak/>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706E15" w:rsidRDefault="007468BB" w:rsidP="00706E15">
      <w:pPr>
        <w:spacing w:line="400" w:lineRule="exact"/>
        <w:ind w:firstLineChars="200" w:firstLine="480"/>
        <w:rPr>
          <w:rFonts w:ascii="Times New Roman" w:eastAsia="宋体" w:hAnsi="宋体" w:cs="Times New Roman"/>
          <w:sz w:val="24"/>
          <w:szCs w:val="24"/>
        </w:rPr>
      </w:pPr>
      <w:r w:rsidRPr="00706E15">
        <w:rPr>
          <w:rFonts w:ascii="Times New Roman" w:eastAsia="宋体" w:hAnsi="宋体"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706E15" w:rsidRPr="00706E15">
        <w:rPr>
          <w:rFonts w:ascii="Times New Roman" w:eastAsia="宋体" w:hAnsi="宋体" w:cs="Times New Roman"/>
          <w:sz w:val="24"/>
          <w:szCs w:val="24"/>
        </w:rPr>
        <w:t>CGC-QP-V07</w:t>
      </w:r>
      <w:r w:rsidR="00706E15" w:rsidRPr="00706E15">
        <w:rPr>
          <w:rFonts w:ascii="Times New Roman" w:eastAsia="宋体" w:hAnsi="宋体" w:cs="Times New Roman"/>
          <w:sz w:val="24"/>
          <w:szCs w:val="24"/>
        </w:rPr>
        <w:t>《自愿性产品认证 认证变更程序》</w:t>
      </w:r>
      <w:r w:rsidR="00706E15" w:rsidRPr="00706E15">
        <w:rPr>
          <w:rFonts w:ascii="Times New Roman" w:eastAsia="宋体" w:hAnsi="宋体" w:cs="Times New Roman"/>
          <w:sz w:val="24"/>
          <w:szCs w:val="24"/>
        </w:rPr>
        <w:t xml:space="preserve"> </w:t>
      </w:r>
      <w:bookmarkStart w:id="45" w:name="_GoBack"/>
      <w:bookmarkEnd w:id="45"/>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706E15">
        <w:rPr>
          <w:rFonts w:ascii="Times New Roman" w:eastAsia="宋体" w:hAnsi="宋体"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1"/>
      <w:r w:rsidRPr="00135AA2">
        <w:rPr>
          <w:rFonts w:ascii="Times New Roman" w:eastAsia="宋体" w:hAnsi="宋体" w:cs="Times New Roman"/>
          <w:b/>
        </w:rPr>
        <w:t>注销认证的条件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7" w:name="_Toc379894742"/>
      <w:r w:rsidRPr="00135AA2">
        <w:rPr>
          <w:rFonts w:ascii="Times New Roman" w:eastAsia="宋体" w:hAnsi="宋体" w:cs="Times New Roman"/>
          <w:b/>
        </w:rPr>
        <w:lastRenderedPageBreak/>
        <w:t>撤销认证的条件</w:t>
      </w:r>
      <w:bookmarkEnd w:id="4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8" w:name="_Toc379894743"/>
      <w:r w:rsidRPr="00135AA2">
        <w:rPr>
          <w:rFonts w:ascii="Times New Roman" w:eastAsia="宋体" w:hAnsi="宋体" w:cs="Times New Roman"/>
          <w:b/>
          <w:sz w:val="30"/>
          <w:szCs w:val="30"/>
        </w:rPr>
        <w:t>认证标志的使用</w:t>
      </w:r>
      <w:bookmarkEnd w:id="48"/>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证书持有者必须遵守认证机构</w:t>
      </w:r>
      <w:r w:rsidR="00706E15" w:rsidRPr="00706E15">
        <w:rPr>
          <w:rFonts w:ascii="Times New Roman" w:eastAsia="宋体" w:hAnsi="宋体" w:cs="Times New Roman" w:hint="eastAsia"/>
          <w:sz w:val="24"/>
          <w:szCs w:val="24"/>
        </w:rPr>
        <w:t>CGC-XZ-V02</w:t>
      </w:r>
      <w:r w:rsidR="00706E15" w:rsidRPr="00706E15">
        <w:rPr>
          <w:rFonts w:ascii="Times New Roman" w:eastAsia="宋体" w:hAnsi="宋体" w:cs="Times New Roman" w:hint="eastAsia"/>
          <w:sz w:val="24"/>
          <w:szCs w:val="24"/>
        </w:rPr>
        <w:t>《自愿性产品认证</w:t>
      </w:r>
      <w:r w:rsidR="00706E15" w:rsidRPr="00706E15">
        <w:rPr>
          <w:rFonts w:ascii="Times New Roman" w:eastAsia="宋体" w:hAnsi="宋体" w:cs="Times New Roman" w:hint="eastAsia"/>
          <w:sz w:val="24"/>
          <w:szCs w:val="24"/>
        </w:rPr>
        <w:t xml:space="preserve"> </w:t>
      </w:r>
      <w:r w:rsidR="00706E15" w:rsidRPr="00706E15">
        <w:rPr>
          <w:rFonts w:ascii="Times New Roman" w:eastAsia="宋体" w:hAnsi="宋体" w:cs="Times New Roman" w:hint="eastAsia"/>
          <w:sz w:val="24"/>
          <w:szCs w:val="24"/>
        </w:rPr>
        <w:t>认证标志管理细则》</w:t>
      </w:r>
      <w:r w:rsidRPr="00C717E7">
        <w:rPr>
          <w:rFonts w:ascii="Times New Roman" w:eastAsia="宋体" w:hAnsi="宋体" w:cs="Times New Roman"/>
          <w:sz w:val="24"/>
          <w:szCs w:val="24"/>
        </w:rPr>
        <w:t>的规定。</w:t>
      </w:r>
    </w:p>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50" w:rsidRDefault="008D6650" w:rsidP="00E6141C">
      <w:r>
        <w:separator/>
      </w:r>
    </w:p>
  </w:endnote>
  <w:endnote w:type="continuationSeparator" w:id="0">
    <w:p w:rsidR="008D6650" w:rsidRDefault="008D6650"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741D0B">
        <w:pPr>
          <w:pStyle w:val="a4"/>
          <w:jc w:val="center"/>
        </w:pPr>
        <w:r>
          <w:fldChar w:fldCharType="begin"/>
        </w:r>
        <w:r>
          <w:instrText xml:space="preserve"> PAGE   \* MERGEFORMAT </w:instrText>
        </w:r>
        <w:r>
          <w:fldChar w:fldCharType="separate"/>
        </w:r>
        <w:r w:rsidR="00706E15" w:rsidRPr="00706E15">
          <w:rPr>
            <w:noProof/>
            <w:lang w:val="zh-CN"/>
          </w:rPr>
          <w:t>11</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50" w:rsidRDefault="008D6650" w:rsidP="00E6141C">
      <w:r>
        <w:separator/>
      </w:r>
    </w:p>
  </w:footnote>
  <w:footnote w:type="continuationSeparator" w:id="0">
    <w:p w:rsidR="008D6650" w:rsidRDefault="008D6650"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910A9"/>
    <w:rsid w:val="000A42C8"/>
    <w:rsid w:val="000B7C59"/>
    <w:rsid w:val="000C5C64"/>
    <w:rsid w:val="000D03FB"/>
    <w:rsid w:val="00125B66"/>
    <w:rsid w:val="0012758B"/>
    <w:rsid w:val="00135AA2"/>
    <w:rsid w:val="001414BE"/>
    <w:rsid w:val="00151CA0"/>
    <w:rsid w:val="00161E42"/>
    <w:rsid w:val="001642CE"/>
    <w:rsid w:val="001758CA"/>
    <w:rsid w:val="00177DFD"/>
    <w:rsid w:val="001A34E4"/>
    <w:rsid w:val="001B5F34"/>
    <w:rsid w:val="001D7F76"/>
    <w:rsid w:val="001E0156"/>
    <w:rsid w:val="001E389D"/>
    <w:rsid w:val="001E3B29"/>
    <w:rsid w:val="002036C3"/>
    <w:rsid w:val="00203D93"/>
    <w:rsid w:val="002055E5"/>
    <w:rsid w:val="00210822"/>
    <w:rsid w:val="00215311"/>
    <w:rsid w:val="002166CB"/>
    <w:rsid w:val="00230FAB"/>
    <w:rsid w:val="00236308"/>
    <w:rsid w:val="00236911"/>
    <w:rsid w:val="00240BFC"/>
    <w:rsid w:val="00250340"/>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43E4"/>
    <w:rsid w:val="002D1530"/>
    <w:rsid w:val="002D68F7"/>
    <w:rsid w:val="002F4DC6"/>
    <w:rsid w:val="00300C6A"/>
    <w:rsid w:val="00317705"/>
    <w:rsid w:val="003409F9"/>
    <w:rsid w:val="00342192"/>
    <w:rsid w:val="00351051"/>
    <w:rsid w:val="0036445F"/>
    <w:rsid w:val="0037485A"/>
    <w:rsid w:val="00375F82"/>
    <w:rsid w:val="00385435"/>
    <w:rsid w:val="00386591"/>
    <w:rsid w:val="00386E4C"/>
    <w:rsid w:val="00390342"/>
    <w:rsid w:val="003A3DE4"/>
    <w:rsid w:val="003B5989"/>
    <w:rsid w:val="003C3165"/>
    <w:rsid w:val="003F3B03"/>
    <w:rsid w:val="003F7E84"/>
    <w:rsid w:val="00401CF1"/>
    <w:rsid w:val="00402BE8"/>
    <w:rsid w:val="004036A4"/>
    <w:rsid w:val="00414ADA"/>
    <w:rsid w:val="00417674"/>
    <w:rsid w:val="00421F6B"/>
    <w:rsid w:val="00426A12"/>
    <w:rsid w:val="004370A0"/>
    <w:rsid w:val="0046179D"/>
    <w:rsid w:val="00463C43"/>
    <w:rsid w:val="00465808"/>
    <w:rsid w:val="00467CFA"/>
    <w:rsid w:val="00486841"/>
    <w:rsid w:val="00486CCC"/>
    <w:rsid w:val="00495912"/>
    <w:rsid w:val="0049779D"/>
    <w:rsid w:val="004A406A"/>
    <w:rsid w:val="004A423C"/>
    <w:rsid w:val="004B1B28"/>
    <w:rsid w:val="004C33FB"/>
    <w:rsid w:val="004C7752"/>
    <w:rsid w:val="004D09C2"/>
    <w:rsid w:val="004D1DA6"/>
    <w:rsid w:val="004E6247"/>
    <w:rsid w:val="004F0A19"/>
    <w:rsid w:val="004F0F5C"/>
    <w:rsid w:val="00503B86"/>
    <w:rsid w:val="0052065B"/>
    <w:rsid w:val="00525802"/>
    <w:rsid w:val="00543B61"/>
    <w:rsid w:val="005522C8"/>
    <w:rsid w:val="005576E5"/>
    <w:rsid w:val="0056087B"/>
    <w:rsid w:val="00585249"/>
    <w:rsid w:val="00595F5A"/>
    <w:rsid w:val="005A06E4"/>
    <w:rsid w:val="005B0959"/>
    <w:rsid w:val="005B128A"/>
    <w:rsid w:val="005B143B"/>
    <w:rsid w:val="005B1AE0"/>
    <w:rsid w:val="005B3B7D"/>
    <w:rsid w:val="005D11BC"/>
    <w:rsid w:val="005F4306"/>
    <w:rsid w:val="005F66CE"/>
    <w:rsid w:val="0060458F"/>
    <w:rsid w:val="00613F8D"/>
    <w:rsid w:val="00616AF8"/>
    <w:rsid w:val="00621C52"/>
    <w:rsid w:val="00636363"/>
    <w:rsid w:val="00637C8B"/>
    <w:rsid w:val="00643AAF"/>
    <w:rsid w:val="00680744"/>
    <w:rsid w:val="00682AF7"/>
    <w:rsid w:val="006861CB"/>
    <w:rsid w:val="00690385"/>
    <w:rsid w:val="006A5675"/>
    <w:rsid w:val="006B0CA6"/>
    <w:rsid w:val="006B1399"/>
    <w:rsid w:val="006B56DE"/>
    <w:rsid w:val="006C1524"/>
    <w:rsid w:val="006C4CB6"/>
    <w:rsid w:val="006D42B3"/>
    <w:rsid w:val="006D59ED"/>
    <w:rsid w:val="006F4FAF"/>
    <w:rsid w:val="0070411A"/>
    <w:rsid w:val="00706E15"/>
    <w:rsid w:val="00713EE1"/>
    <w:rsid w:val="00734EBB"/>
    <w:rsid w:val="007408A1"/>
    <w:rsid w:val="00741D0B"/>
    <w:rsid w:val="00742BBF"/>
    <w:rsid w:val="007467EC"/>
    <w:rsid w:val="007468BB"/>
    <w:rsid w:val="00747C88"/>
    <w:rsid w:val="0075229C"/>
    <w:rsid w:val="0075292B"/>
    <w:rsid w:val="00772217"/>
    <w:rsid w:val="007724CF"/>
    <w:rsid w:val="00783637"/>
    <w:rsid w:val="00784CCE"/>
    <w:rsid w:val="00786EB8"/>
    <w:rsid w:val="007B71B1"/>
    <w:rsid w:val="007B7BD6"/>
    <w:rsid w:val="007C5128"/>
    <w:rsid w:val="007C7AEE"/>
    <w:rsid w:val="007D0C3C"/>
    <w:rsid w:val="007D0D01"/>
    <w:rsid w:val="007E7932"/>
    <w:rsid w:val="007F6B84"/>
    <w:rsid w:val="0080210A"/>
    <w:rsid w:val="0080789E"/>
    <w:rsid w:val="00816E80"/>
    <w:rsid w:val="00842681"/>
    <w:rsid w:val="0084764D"/>
    <w:rsid w:val="00852145"/>
    <w:rsid w:val="00855882"/>
    <w:rsid w:val="008651F6"/>
    <w:rsid w:val="00866F88"/>
    <w:rsid w:val="008672DA"/>
    <w:rsid w:val="00870F41"/>
    <w:rsid w:val="00883469"/>
    <w:rsid w:val="008838F0"/>
    <w:rsid w:val="008A3382"/>
    <w:rsid w:val="008B40C3"/>
    <w:rsid w:val="008B72DE"/>
    <w:rsid w:val="008D05E9"/>
    <w:rsid w:val="008D0C36"/>
    <w:rsid w:val="008D484B"/>
    <w:rsid w:val="008D6650"/>
    <w:rsid w:val="008D6B8F"/>
    <w:rsid w:val="008E4ECA"/>
    <w:rsid w:val="008F0F62"/>
    <w:rsid w:val="008F2F3C"/>
    <w:rsid w:val="008F658D"/>
    <w:rsid w:val="008F77A3"/>
    <w:rsid w:val="00913EF9"/>
    <w:rsid w:val="00920B44"/>
    <w:rsid w:val="009219BA"/>
    <w:rsid w:val="009240B4"/>
    <w:rsid w:val="00934906"/>
    <w:rsid w:val="0094583C"/>
    <w:rsid w:val="00952E73"/>
    <w:rsid w:val="00960018"/>
    <w:rsid w:val="00965909"/>
    <w:rsid w:val="00972C02"/>
    <w:rsid w:val="0098035C"/>
    <w:rsid w:val="0098769B"/>
    <w:rsid w:val="009A7CF3"/>
    <w:rsid w:val="009E7AC3"/>
    <w:rsid w:val="009F3920"/>
    <w:rsid w:val="00A07456"/>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1D03"/>
    <w:rsid w:val="00AA59C5"/>
    <w:rsid w:val="00AA6C43"/>
    <w:rsid w:val="00AC011D"/>
    <w:rsid w:val="00AC3F94"/>
    <w:rsid w:val="00AD0F03"/>
    <w:rsid w:val="00AD33DA"/>
    <w:rsid w:val="00AD4B01"/>
    <w:rsid w:val="00AE629B"/>
    <w:rsid w:val="00AF1189"/>
    <w:rsid w:val="00B04ABE"/>
    <w:rsid w:val="00B05BB8"/>
    <w:rsid w:val="00B06203"/>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2589C"/>
    <w:rsid w:val="00C35AB2"/>
    <w:rsid w:val="00C36081"/>
    <w:rsid w:val="00C41760"/>
    <w:rsid w:val="00C5715B"/>
    <w:rsid w:val="00C717E7"/>
    <w:rsid w:val="00C7471F"/>
    <w:rsid w:val="00C77BBC"/>
    <w:rsid w:val="00C82140"/>
    <w:rsid w:val="00C8321B"/>
    <w:rsid w:val="00C834E1"/>
    <w:rsid w:val="00C840E8"/>
    <w:rsid w:val="00CA4E28"/>
    <w:rsid w:val="00CD2AE1"/>
    <w:rsid w:val="00CF0640"/>
    <w:rsid w:val="00D255B8"/>
    <w:rsid w:val="00D3300B"/>
    <w:rsid w:val="00D53976"/>
    <w:rsid w:val="00D64234"/>
    <w:rsid w:val="00D77C94"/>
    <w:rsid w:val="00D924CB"/>
    <w:rsid w:val="00DC1DCE"/>
    <w:rsid w:val="00DF045A"/>
    <w:rsid w:val="00E02C24"/>
    <w:rsid w:val="00E0594C"/>
    <w:rsid w:val="00E14312"/>
    <w:rsid w:val="00E30B33"/>
    <w:rsid w:val="00E31106"/>
    <w:rsid w:val="00E6040D"/>
    <w:rsid w:val="00E606C8"/>
    <w:rsid w:val="00E6141C"/>
    <w:rsid w:val="00E66261"/>
    <w:rsid w:val="00E663BF"/>
    <w:rsid w:val="00E669DC"/>
    <w:rsid w:val="00E6771F"/>
    <w:rsid w:val="00E706F3"/>
    <w:rsid w:val="00E70EF6"/>
    <w:rsid w:val="00E86F0B"/>
    <w:rsid w:val="00E91ACD"/>
    <w:rsid w:val="00EA44D2"/>
    <w:rsid w:val="00EA6EB1"/>
    <w:rsid w:val="00EB7601"/>
    <w:rsid w:val="00EB780F"/>
    <w:rsid w:val="00EC153C"/>
    <w:rsid w:val="00EC5765"/>
    <w:rsid w:val="00ED6C72"/>
    <w:rsid w:val="00EE3083"/>
    <w:rsid w:val="00EE5CE0"/>
    <w:rsid w:val="00F142AC"/>
    <w:rsid w:val="00F16EE9"/>
    <w:rsid w:val="00F21519"/>
    <w:rsid w:val="00F23EFE"/>
    <w:rsid w:val="00F26BE7"/>
    <w:rsid w:val="00F31025"/>
    <w:rsid w:val="00F372DB"/>
    <w:rsid w:val="00F41A18"/>
    <w:rsid w:val="00F52F13"/>
    <w:rsid w:val="00F570A9"/>
    <w:rsid w:val="00F630CD"/>
    <w:rsid w:val="00F662D6"/>
    <w:rsid w:val="00F6736A"/>
    <w:rsid w:val="00F7379C"/>
    <w:rsid w:val="00F73FAD"/>
    <w:rsid w:val="00F95588"/>
    <w:rsid w:val="00F97B56"/>
    <w:rsid w:val="00FA41A2"/>
    <w:rsid w:val="00FA7435"/>
    <w:rsid w:val="00FB0C85"/>
    <w:rsid w:val="00FC76E9"/>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7C6A1-8223-4E75-89CF-C91D6B2F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40922">
      <w:bodyDiv w:val="1"/>
      <w:marLeft w:val="0"/>
      <w:marRight w:val="0"/>
      <w:marTop w:val="0"/>
      <w:marBottom w:val="0"/>
      <w:divBdr>
        <w:top w:val="none" w:sz="0" w:space="0" w:color="auto"/>
        <w:left w:val="none" w:sz="0" w:space="0" w:color="auto"/>
        <w:bottom w:val="none" w:sz="0" w:space="0" w:color="auto"/>
        <w:right w:val="none" w:sz="0" w:space="0" w:color="auto"/>
      </w:divBdr>
      <w:divsChild>
        <w:div w:id="185861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F0A6-EA1A-4BCD-966F-D50E0B4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12</Pages>
  <Words>1585</Words>
  <Characters>9041</Characters>
  <Application>Microsoft Office Word</Application>
  <DocSecurity>0</DocSecurity>
  <Lines>75</Lines>
  <Paragraphs>21</Paragraphs>
  <ScaleCrop>false</ScaleCrop>
  <Company>China</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196</cp:revision>
  <dcterms:created xsi:type="dcterms:W3CDTF">2014-01-08T08:00:00Z</dcterms:created>
  <dcterms:modified xsi:type="dcterms:W3CDTF">2015-12-11T02:54:00Z</dcterms:modified>
</cp:coreProperties>
</file>